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B0A" w:rsidRDefault="004A308B" w:rsidP="00FD1B0A">
      <w:pPr>
        <w:tabs>
          <w:tab w:val="left" w:pos="13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0B71A9" w:rsidRPr="000B71A9">
        <w:rPr>
          <w:rFonts w:ascii="Times New Roman" w:hAnsi="Times New Roman" w:cs="Times New Roman"/>
          <w:b/>
          <w:sz w:val="28"/>
          <w:szCs w:val="28"/>
        </w:rPr>
        <w:t>.</w:t>
      </w:r>
      <w:r w:rsidR="00FD1B0A">
        <w:rPr>
          <w:rFonts w:ascii="Times New Roman" w:hAnsi="Times New Roman" w:cs="Times New Roman"/>
          <w:b/>
          <w:sz w:val="28"/>
          <w:szCs w:val="28"/>
        </w:rPr>
        <w:t>2</w:t>
      </w:r>
      <w:r w:rsidR="000B71A9" w:rsidRPr="000B71A9">
        <w:rPr>
          <w:rFonts w:ascii="Times New Roman" w:hAnsi="Times New Roman" w:cs="Times New Roman"/>
          <w:b/>
          <w:sz w:val="28"/>
          <w:szCs w:val="28"/>
        </w:rPr>
        <w:t>.</w:t>
      </w:r>
      <w:r w:rsidR="000B71A9">
        <w:rPr>
          <w:rFonts w:ascii="Times New Roman" w:hAnsi="Times New Roman" w:cs="Times New Roman"/>
          <w:sz w:val="28"/>
          <w:szCs w:val="28"/>
        </w:rPr>
        <w:t xml:space="preserve"> </w:t>
      </w:r>
      <w:r w:rsidR="00FD1B0A" w:rsidRPr="008B5DB2">
        <w:rPr>
          <w:rFonts w:ascii="Times New Roman" w:hAnsi="Times New Roman" w:cs="Times New Roman"/>
          <w:sz w:val="28"/>
          <w:szCs w:val="28"/>
        </w:rPr>
        <w:t xml:space="preserve">Тонкая палочка длины </w:t>
      </w:r>
      <w:r w:rsidR="00FD1B0A" w:rsidRPr="008B5DB2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="00FD1B0A" w:rsidRPr="008B5DB2">
        <w:rPr>
          <w:rFonts w:ascii="Times New Roman" w:hAnsi="Times New Roman" w:cs="Times New Roman"/>
          <w:sz w:val="28"/>
          <w:szCs w:val="28"/>
        </w:rPr>
        <w:t xml:space="preserve"> и массой </w:t>
      </w:r>
      <w:r w:rsidR="00FD1B0A" w:rsidRPr="008B5DB2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FD1B0A" w:rsidRPr="008B5DB2">
        <w:rPr>
          <w:rFonts w:ascii="Times New Roman" w:hAnsi="Times New Roman" w:cs="Times New Roman"/>
          <w:sz w:val="28"/>
          <w:szCs w:val="28"/>
        </w:rPr>
        <w:t xml:space="preserve"> установлена на шероховатой поверхности с коэффициентом трения</w:t>
      </w:r>
      <w:r w:rsidR="00077288">
        <w:rPr>
          <w:rFonts w:ascii="Times New Roman" w:hAnsi="Times New Roman" w:cs="Times New Roman"/>
          <w:sz w:val="28"/>
          <w:szCs w:val="28"/>
        </w:rPr>
        <w:t xml:space="preserve"> покоя</w:t>
      </w:r>
      <w:r w:rsidR="00FD1B0A" w:rsidRPr="008B5DB2">
        <w:rPr>
          <w:rFonts w:ascii="Times New Roman" w:hAnsi="Times New Roman" w:cs="Times New Roman"/>
          <w:sz w:val="28"/>
          <w:szCs w:val="28"/>
        </w:rPr>
        <w:t xml:space="preserve"> </w:t>
      </w:r>
      <w:r w:rsidR="00FD1B0A" w:rsidRPr="008B5DB2">
        <w:rPr>
          <w:rFonts w:ascii="Times New Roman" w:hAnsi="Times New Roman" w:cs="Times New Roman"/>
          <w:i/>
          <w:sz w:val="28"/>
          <w:szCs w:val="28"/>
        </w:rPr>
        <w:t>µ</w:t>
      </w:r>
      <w:r w:rsidR="00FD1B0A" w:rsidRPr="008B5DB2">
        <w:rPr>
          <w:rFonts w:ascii="Times New Roman" w:hAnsi="Times New Roman" w:cs="Times New Roman"/>
          <w:sz w:val="28"/>
          <w:szCs w:val="28"/>
        </w:rPr>
        <w:t xml:space="preserve"> так, что нижним концом она упирается в поверхность под углом </w:t>
      </w:r>
      <w:r w:rsidR="00FD1B0A" w:rsidRPr="00BA0632">
        <w:rPr>
          <w:rFonts w:ascii="Times New Roman" w:hAnsi="Times New Roman" w:cs="Times New Roman"/>
          <w:i/>
          <w:sz w:val="28"/>
          <w:szCs w:val="28"/>
        </w:rPr>
        <w:sym w:font="Symbol" w:char="F061"/>
      </w:r>
      <w:r w:rsidR="00FD1B0A" w:rsidRPr="008B5DB2">
        <w:rPr>
          <w:rFonts w:ascii="Times New Roman" w:hAnsi="Times New Roman" w:cs="Times New Roman"/>
          <w:sz w:val="28"/>
          <w:szCs w:val="28"/>
        </w:rPr>
        <w:t xml:space="preserve"> к вертикали, а к верхнему концу прикреплена </w:t>
      </w:r>
      <w:r w:rsidR="00FD1B0A">
        <w:rPr>
          <w:rFonts w:ascii="Times New Roman" w:hAnsi="Times New Roman" w:cs="Times New Roman"/>
          <w:sz w:val="28"/>
          <w:szCs w:val="28"/>
        </w:rPr>
        <w:t>лёгкая</w:t>
      </w:r>
      <w:r w:rsidR="00FD1B0A" w:rsidRPr="008B5DB2">
        <w:rPr>
          <w:rFonts w:ascii="Times New Roman" w:hAnsi="Times New Roman" w:cs="Times New Roman"/>
          <w:sz w:val="28"/>
          <w:szCs w:val="28"/>
        </w:rPr>
        <w:t xml:space="preserve"> горизонтальная нерастяжимая нить, которая через легкий динамометр прикреплена к стене</w:t>
      </w:r>
      <w:r w:rsidR="00046375">
        <w:rPr>
          <w:rFonts w:ascii="Times New Roman" w:hAnsi="Times New Roman" w:cs="Times New Roman"/>
          <w:sz w:val="28"/>
          <w:szCs w:val="28"/>
        </w:rPr>
        <w:t xml:space="preserve"> (см. рисунок)</w:t>
      </w:r>
      <w:r w:rsidR="00FD1B0A" w:rsidRPr="008B5DB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D1B0A" w:rsidRDefault="00FD1B0A" w:rsidP="00FD1B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8B5DB2">
        <w:rPr>
          <w:rFonts w:ascii="Times New Roman" w:hAnsi="Times New Roman" w:cs="Times New Roman"/>
          <w:sz w:val="28"/>
          <w:szCs w:val="28"/>
        </w:rPr>
        <w:t xml:space="preserve">Чему равно показание динамометра </w:t>
      </w:r>
      <w:r w:rsidRPr="008B5DB2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8B5DB2">
        <w:rPr>
          <w:rFonts w:ascii="Times New Roman" w:hAnsi="Times New Roman" w:cs="Times New Roman"/>
          <w:sz w:val="28"/>
          <w:szCs w:val="28"/>
        </w:rPr>
        <w:t xml:space="preserve"> при угле наклона </w:t>
      </w:r>
      <w:r w:rsidRPr="008B5DB2">
        <w:rPr>
          <w:rFonts w:ascii="Times New Roman" w:hAnsi="Times New Roman" w:cs="Times New Roman"/>
          <w:sz w:val="28"/>
          <w:szCs w:val="28"/>
        </w:rPr>
        <w:sym w:font="Symbol" w:char="F061"/>
      </w:r>
      <w:r w:rsidRPr="008B5DB2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B21D9F" w:rsidRDefault="00FD1B0A" w:rsidP="00FD1B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8B5DB2">
        <w:rPr>
          <w:rFonts w:ascii="Times New Roman" w:hAnsi="Times New Roman" w:cs="Times New Roman"/>
          <w:sz w:val="28"/>
          <w:szCs w:val="28"/>
        </w:rPr>
        <w:t>Како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B5DB2">
        <w:rPr>
          <w:rFonts w:ascii="Times New Roman" w:hAnsi="Times New Roman" w:cs="Times New Roman"/>
          <w:sz w:val="28"/>
          <w:szCs w:val="28"/>
        </w:rPr>
        <w:t xml:space="preserve"> максимальный угол наклона </w:t>
      </w:r>
      <w:r w:rsidRPr="00ED4147">
        <w:rPr>
          <w:rFonts w:ascii="Times New Roman" w:hAnsi="Times New Roman" w:cs="Times New Roman"/>
          <w:i/>
          <w:sz w:val="28"/>
          <w:szCs w:val="28"/>
        </w:rPr>
        <w:sym w:font="Symbol" w:char="F061"/>
      </w:r>
      <w:r w:rsidRPr="008B5DB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max</w:t>
      </w:r>
      <w:r w:rsidRPr="008B5DB2">
        <w:rPr>
          <w:rFonts w:ascii="Times New Roman" w:hAnsi="Times New Roman" w:cs="Times New Roman"/>
          <w:sz w:val="28"/>
          <w:szCs w:val="28"/>
        </w:rPr>
        <w:t xml:space="preserve"> может </w:t>
      </w:r>
      <w:proofErr w:type="gramStart"/>
      <w:r w:rsidRPr="008B5DB2">
        <w:rPr>
          <w:rFonts w:ascii="Times New Roman" w:hAnsi="Times New Roman" w:cs="Times New Roman"/>
          <w:sz w:val="28"/>
          <w:szCs w:val="28"/>
        </w:rPr>
        <w:t>быть</w:t>
      </w:r>
      <w:proofErr w:type="gramEnd"/>
      <w:r w:rsidRPr="008B5DB2">
        <w:rPr>
          <w:rFonts w:ascii="Times New Roman" w:hAnsi="Times New Roman" w:cs="Times New Roman"/>
          <w:sz w:val="28"/>
          <w:szCs w:val="28"/>
        </w:rPr>
        <w:t xml:space="preserve"> достигнут, чтобы не началось проскальзывание палочки?</w:t>
      </w:r>
    </w:p>
    <w:p w:rsidR="000B71A9" w:rsidRDefault="000B71A9" w:rsidP="000B7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375" w:rsidRDefault="00B86266" w:rsidP="00B8626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362C1">
        <w:rPr>
          <w:b/>
          <w:noProof/>
          <w:lang w:eastAsia="ru-RU"/>
        </w:rPr>
        <w:drawing>
          <wp:inline distT="0" distB="0" distL="0" distR="0">
            <wp:extent cx="1543050" cy="186245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862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46375" w:rsidRDefault="00046375" w:rsidP="000B7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A9" w:rsidRDefault="000B71A9" w:rsidP="000B7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Решение.</w:t>
      </w:r>
    </w:p>
    <w:p w:rsidR="00F22814" w:rsidRDefault="00F22814" w:rsidP="00F2281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Нарисуем схему, расставим силы и углы.</w:t>
      </w:r>
    </w:p>
    <w:p w:rsidR="00046375" w:rsidRDefault="00046375" w:rsidP="00F2281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46375" w:rsidRDefault="00B86266" w:rsidP="00F2281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46996A3" wp14:editId="61C49BB1">
            <wp:extent cx="1843430" cy="2393024"/>
            <wp:effectExtent l="0" t="0" r="444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4621" cy="2394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6375" w:rsidRDefault="00046375" w:rsidP="00F2281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B71A9" w:rsidRDefault="00F22814" w:rsidP="00F2281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Запишем уравнение равенства моментов сил относительно нижней точки палочки:</w:t>
      </w:r>
    </w:p>
    <w:p w:rsidR="00F22814" w:rsidRDefault="00F22814" w:rsidP="00F2281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22814">
        <w:rPr>
          <w:rFonts w:ascii="Times New Roman" w:hAnsi="Times New Roman" w:cs="Times New Roman"/>
          <w:position w:val="-24"/>
          <w:sz w:val="28"/>
          <w:szCs w:val="28"/>
        </w:rPr>
        <w:object w:dxaOrig="243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1pt;height:31.1pt" o:ole="">
            <v:imagedata r:id="rId8" o:title=""/>
          </v:shape>
          <o:OLEObject Type="Embed" ProgID="Equation.DSMT4" ShapeID="_x0000_i1025" DrawAspect="Content" ObjectID="_1824195714" r:id="rId9"/>
        </w:objec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(1)</w:t>
      </w:r>
    </w:p>
    <w:p w:rsidR="00F22814" w:rsidRDefault="00F22814" w:rsidP="00F2281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Отсюда </w:t>
      </w:r>
    </w:p>
    <w:p w:rsidR="00F22814" w:rsidRPr="00F22814" w:rsidRDefault="00F22814" w:rsidP="00F2281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22814">
        <w:rPr>
          <w:rFonts w:ascii="Times New Roman" w:hAnsi="Times New Roman" w:cs="Times New Roman"/>
          <w:position w:val="-24"/>
          <w:sz w:val="28"/>
          <w:szCs w:val="28"/>
        </w:rPr>
        <w:object w:dxaOrig="1520" w:dyaOrig="620">
          <v:shape id="_x0000_i1026" type="#_x0000_t75" style="width:76.05pt;height:31.1pt" o:ole="">
            <v:imagedata r:id="rId10" o:title=""/>
          </v:shape>
          <o:OLEObject Type="Embed" ProgID="Equation.DSMT4" ShapeID="_x0000_i1026" DrawAspect="Content" ObjectID="_1824195715" r:id="rId11"/>
        </w:objec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(2)</w:t>
      </w:r>
    </w:p>
    <w:p w:rsidR="000B71A9" w:rsidRDefault="00F22814" w:rsidP="00F2281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равновесии по оси </w:t>
      </w:r>
      <w:r w:rsidRPr="00F22814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F228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выполняется равенство сил:</w:t>
      </w:r>
    </w:p>
    <w:p w:rsidR="00F22814" w:rsidRDefault="007B7330" w:rsidP="00F2281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22814">
        <w:rPr>
          <w:rFonts w:ascii="Times New Roman" w:hAnsi="Times New Roman" w:cs="Times New Roman"/>
          <w:position w:val="-14"/>
          <w:sz w:val="28"/>
          <w:szCs w:val="28"/>
        </w:rPr>
        <w:object w:dxaOrig="2160" w:dyaOrig="380">
          <v:shape id="_x0000_i1027" type="#_x0000_t75" style="width:108.3pt;height:19pt" o:ole="">
            <v:imagedata r:id="rId12" o:title=""/>
          </v:shape>
          <o:OLEObject Type="Embed" ProgID="Equation.DSMT4" ShapeID="_x0000_i1027" DrawAspect="Content" ObjectID="_1824195716" r:id="rId13"/>
        </w:object>
      </w:r>
      <w:r w:rsidR="00F22814">
        <w:rPr>
          <w:rFonts w:ascii="Times New Roman" w:hAnsi="Times New Roman" w:cs="Times New Roman"/>
          <w:sz w:val="28"/>
          <w:szCs w:val="28"/>
          <w:lang w:val="en-US"/>
        </w:rPr>
        <w:t>;</w:t>
      </w:r>
      <w:r w:rsidR="00F22814">
        <w:rPr>
          <w:rFonts w:ascii="Times New Roman" w:hAnsi="Times New Roman" w:cs="Times New Roman"/>
          <w:sz w:val="28"/>
          <w:szCs w:val="28"/>
        </w:rPr>
        <w:tab/>
      </w:r>
      <w:r w:rsidR="00F22814">
        <w:rPr>
          <w:rFonts w:ascii="Times New Roman" w:hAnsi="Times New Roman" w:cs="Times New Roman"/>
          <w:sz w:val="28"/>
          <w:szCs w:val="28"/>
        </w:rPr>
        <w:tab/>
      </w:r>
      <w:r w:rsidR="00F22814">
        <w:rPr>
          <w:rFonts w:ascii="Times New Roman" w:hAnsi="Times New Roman" w:cs="Times New Roman"/>
          <w:sz w:val="28"/>
          <w:szCs w:val="28"/>
        </w:rPr>
        <w:tab/>
        <w:t>(3)</w:t>
      </w:r>
    </w:p>
    <w:p w:rsidR="00F22814" w:rsidRPr="00F22814" w:rsidRDefault="00F22814" w:rsidP="00F2281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22814">
        <w:rPr>
          <w:rFonts w:ascii="Times New Roman" w:hAnsi="Times New Roman" w:cs="Times New Roman"/>
          <w:position w:val="-24"/>
          <w:sz w:val="28"/>
          <w:szCs w:val="28"/>
        </w:rPr>
        <w:object w:dxaOrig="1820" w:dyaOrig="620">
          <v:shape id="_x0000_i1028" type="#_x0000_t75" style="width:91pt;height:31.1pt" o:ole="">
            <v:imagedata r:id="rId14" o:title=""/>
          </v:shape>
          <o:OLEObject Type="Embed" ProgID="Equation.DSMT4" ShapeID="_x0000_i1028" DrawAspect="Content" ObjectID="_1824195717" r:id="rId15"/>
        </w:objec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F22814" w:rsidRDefault="00F22814" w:rsidP="00F2281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22814">
        <w:rPr>
          <w:rFonts w:ascii="Times New Roman" w:hAnsi="Times New Roman" w:cs="Times New Roman"/>
          <w:position w:val="-10"/>
          <w:sz w:val="28"/>
          <w:szCs w:val="28"/>
        </w:rPr>
        <w:object w:dxaOrig="960" w:dyaOrig="320">
          <v:shape id="_x0000_i1029" type="#_x0000_t75" style="width:47.8pt;height:16.15pt" o:ole="">
            <v:imagedata r:id="rId16" o:title=""/>
          </v:shape>
          <o:OLEObject Type="Embed" ProgID="Equation.DSMT4" ShapeID="_x0000_i1029" DrawAspect="Content" ObjectID="_1824195718" r:id="rId17"/>
        </w:objec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F22814" w:rsidRPr="00F22814" w:rsidRDefault="00F22814" w:rsidP="00F2281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22814">
        <w:rPr>
          <w:rFonts w:ascii="Times New Roman" w:hAnsi="Times New Roman" w:cs="Times New Roman"/>
          <w:position w:val="-14"/>
          <w:sz w:val="28"/>
          <w:szCs w:val="28"/>
          <w:lang w:val="en-US"/>
        </w:rPr>
        <w:object w:dxaOrig="2100" w:dyaOrig="400">
          <v:shape id="_x0000_i1030" type="#_x0000_t75" style="width:104.85pt;height:20.15pt" o:ole="">
            <v:imagedata r:id="rId18" o:title=""/>
          </v:shape>
          <o:OLEObject Type="Embed" ProgID="Equation.DSMT4" ShapeID="_x0000_i1030" DrawAspect="Content" ObjectID="_1824195719" r:id="rId19"/>
        </w:objec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>(4)</w:t>
      </w:r>
    </w:p>
    <w:p w:rsidR="00F22814" w:rsidRDefault="00F22814" w:rsidP="00F2281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22814" w:rsidRDefault="00F22814" w:rsidP="00F22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Разбалловка.</w:t>
      </w:r>
    </w:p>
    <w:p w:rsidR="00F22814" w:rsidRPr="00F22814" w:rsidRDefault="00F22814" w:rsidP="00F22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8363"/>
        <w:gridCol w:w="1240"/>
      </w:tblGrid>
      <w:tr w:rsidR="00F22814" w:rsidRPr="00F22814" w:rsidTr="00F22814">
        <w:tc>
          <w:tcPr>
            <w:tcW w:w="817" w:type="dxa"/>
          </w:tcPr>
          <w:p w:rsidR="00F22814" w:rsidRPr="00F22814" w:rsidRDefault="00F22814" w:rsidP="00F228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2814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363" w:type="dxa"/>
          </w:tcPr>
          <w:p w:rsidR="00F22814" w:rsidRPr="00F22814" w:rsidRDefault="00F22814" w:rsidP="00F228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2814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</w:t>
            </w:r>
          </w:p>
        </w:tc>
        <w:tc>
          <w:tcPr>
            <w:tcW w:w="1240" w:type="dxa"/>
          </w:tcPr>
          <w:p w:rsidR="00F22814" w:rsidRPr="00F22814" w:rsidRDefault="00F22814" w:rsidP="00F228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2814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F22814" w:rsidTr="00F22814">
        <w:tc>
          <w:tcPr>
            <w:tcW w:w="817" w:type="dxa"/>
          </w:tcPr>
          <w:p w:rsidR="00F22814" w:rsidRPr="00ED4147" w:rsidRDefault="00ED4147" w:rsidP="00ED414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363" w:type="dxa"/>
          </w:tcPr>
          <w:p w:rsidR="00F22814" w:rsidRPr="00ED4147" w:rsidRDefault="00ED4147" w:rsidP="009067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Нарисована схема, правильно расставлены силы и углы</w:t>
            </w:r>
          </w:p>
        </w:tc>
        <w:tc>
          <w:tcPr>
            <w:tcW w:w="1240" w:type="dxa"/>
          </w:tcPr>
          <w:p w:rsidR="00F22814" w:rsidRPr="00ED4147" w:rsidRDefault="00ED4147" w:rsidP="00ED414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F22814" w:rsidTr="00F22814">
        <w:tc>
          <w:tcPr>
            <w:tcW w:w="817" w:type="dxa"/>
          </w:tcPr>
          <w:p w:rsidR="00F22814" w:rsidRPr="00ED4147" w:rsidRDefault="00ED4147" w:rsidP="00ED414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363" w:type="dxa"/>
          </w:tcPr>
          <w:p w:rsidR="00F22814" w:rsidRDefault="00ED4147" w:rsidP="009067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Записано уравнение моментов сил </w:t>
            </w:r>
            <w:r w:rsidRPr="00F22814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2439" w:dyaOrig="620">
                <v:shape id="_x0000_i1031" type="#_x0000_t75" style="width:122.1pt;height:31.1pt" o:ole="">
                  <v:imagedata r:id="rId8" o:title=""/>
                </v:shape>
                <o:OLEObject Type="Embed" ProgID="Equation.DSMT4" ShapeID="_x0000_i1031" DrawAspect="Content" ObjectID="_1824195720" r:id="rId20"/>
              </w:object>
            </w:r>
          </w:p>
        </w:tc>
        <w:tc>
          <w:tcPr>
            <w:tcW w:w="1240" w:type="dxa"/>
          </w:tcPr>
          <w:p w:rsidR="00F22814" w:rsidRPr="00ED4147" w:rsidRDefault="00ED4147" w:rsidP="00ED414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F22814" w:rsidTr="00F22814">
        <w:tc>
          <w:tcPr>
            <w:tcW w:w="817" w:type="dxa"/>
          </w:tcPr>
          <w:p w:rsidR="00F22814" w:rsidRPr="00ED4147" w:rsidRDefault="00ED4147" w:rsidP="00ED414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8363" w:type="dxa"/>
          </w:tcPr>
          <w:p w:rsidR="00F22814" w:rsidRDefault="00ED4147" w:rsidP="009067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Получено выражение для силы </w:t>
            </w:r>
            <w:r w:rsidRPr="00F22814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1520" w:dyaOrig="620">
                <v:shape id="_x0000_i1032" type="#_x0000_t75" style="width:76.05pt;height:31.1pt" o:ole="">
                  <v:imagedata r:id="rId10" o:title=""/>
                </v:shape>
                <o:OLEObject Type="Embed" ProgID="Equation.DSMT4" ShapeID="_x0000_i1032" DrawAspect="Content" ObjectID="_1824195721" r:id="rId21"/>
              </w:object>
            </w:r>
          </w:p>
        </w:tc>
        <w:tc>
          <w:tcPr>
            <w:tcW w:w="1240" w:type="dxa"/>
          </w:tcPr>
          <w:p w:rsidR="00F22814" w:rsidRPr="00ED4147" w:rsidRDefault="00ED4147" w:rsidP="00ED414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F22814" w:rsidTr="00F22814">
        <w:tc>
          <w:tcPr>
            <w:tcW w:w="817" w:type="dxa"/>
          </w:tcPr>
          <w:p w:rsidR="00F22814" w:rsidRPr="00ED4147" w:rsidRDefault="00ED4147" w:rsidP="00ED414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8363" w:type="dxa"/>
          </w:tcPr>
          <w:p w:rsidR="00F22814" w:rsidRDefault="00ED4147" w:rsidP="009067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Записано уравнение </w:t>
            </w:r>
            <w:r w:rsidRPr="00F22814">
              <w:rPr>
                <w:rFonts w:ascii="Times New Roman" w:hAnsi="Times New Roman" w:cs="Times New Roman"/>
                <w:position w:val="-14"/>
                <w:sz w:val="28"/>
                <w:szCs w:val="28"/>
              </w:rPr>
              <w:object w:dxaOrig="1560" w:dyaOrig="380">
                <v:shape id="_x0000_i1033" type="#_x0000_t75" style="width:77.75pt;height:19pt" o:ole="">
                  <v:imagedata r:id="rId22" o:title=""/>
                </v:shape>
                <o:OLEObject Type="Embed" ProgID="Equation.DSMT4" ShapeID="_x0000_i1033" DrawAspect="Content" ObjectID="_1824195722" r:id="rId23"/>
              </w:object>
            </w:r>
          </w:p>
        </w:tc>
        <w:tc>
          <w:tcPr>
            <w:tcW w:w="1240" w:type="dxa"/>
          </w:tcPr>
          <w:p w:rsidR="00F22814" w:rsidRPr="00ED4147" w:rsidRDefault="00ED4147" w:rsidP="00ED414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F22814" w:rsidTr="00F22814">
        <w:tc>
          <w:tcPr>
            <w:tcW w:w="817" w:type="dxa"/>
          </w:tcPr>
          <w:p w:rsidR="00F22814" w:rsidRPr="00ED4147" w:rsidRDefault="00ED4147" w:rsidP="00ED414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363" w:type="dxa"/>
          </w:tcPr>
          <w:p w:rsidR="00F22814" w:rsidRPr="00ED4147" w:rsidRDefault="00ED4147" w:rsidP="009067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Получено выражение для угла </w:t>
            </w:r>
            <w:r w:rsidRPr="00F22814">
              <w:rPr>
                <w:rFonts w:ascii="Times New Roman" w:hAnsi="Times New Roman" w:cs="Times New Roman"/>
                <w:position w:val="-14"/>
                <w:sz w:val="28"/>
                <w:szCs w:val="28"/>
                <w:lang w:val="en-US"/>
              </w:rPr>
              <w:object w:dxaOrig="1719" w:dyaOrig="400">
                <v:shape id="_x0000_i1034" type="#_x0000_t75" style="width:85.8pt;height:20.15pt" o:ole="">
                  <v:imagedata r:id="rId24" o:title=""/>
                </v:shape>
                <o:OLEObject Type="Embed" ProgID="Equation.DSMT4" ShapeID="_x0000_i1034" DrawAspect="Content" ObjectID="_1824195723" r:id="rId25"/>
              </w:objec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r w:rsidRPr="00ED4147">
              <w:rPr>
                <w:rFonts w:ascii="Times New Roman" w:hAnsi="Times New Roman" w:cs="Times New Roman"/>
                <w:position w:val="-12"/>
                <w:sz w:val="28"/>
                <w:szCs w:val="28"/>
              </w:rPr>
              <w:object w:dxaOrig="1219" w:dyaOrig="360">
                <v:shape id="_x0000_i1035" type="#_x0000_t75" style="width:61.05pt;height:17.85pt" o:ole="">
                  <v:imagedata r:id="rId26" o:title=""/>
                </v:shape>
                <o:OLEObject Type="Embed" ProgID="Equation.DSMT4" ShapeID="_x0000_i1035" DrawAspect="Content" ObjectID="_1824195724" r:id="rId27"/>
              </w:object>
            </w:r>
          </w:p>
        </w:tc>
        <w:tc>
          <w:tcPr>
            <w:tcW w:w="1240" w:type="dxa"/>
          </w:tcPr>
          <w:p w:rsidR="00F22814" w:rsidRPr="00ED4147" w:rsidRDefault="00ED4147" w:rsidP="00ED414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F22814" w:rsidTr="00F22814">
        <w:tc>
          <w:tcPr>
            <w:tcW w:w="817" w:type="dxa"/>
          </w:tcPr>
          <w:p w:rsidR="00F22814" w:rsidRDefault="00F22814" w:rsidP="009067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:rsidR="00F22814" w:rsidRPr="00ED4147" w:rsidRDefault="00ED4147" w:rsidP="00ED4147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41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 </w:t>
            </w:r>
          </w:p>
        </w:tc>
        <w:tc>
          <w:tcPr>
            <w:tcW w:w="1240" w:type="dxa"/>
          </w:tcPr>
          <w:p w:rsidR="00F22814" w:rsidRPr="00ED4147" w:rsidRDefault="00ED4147" w:rsidP="00ED41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4147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</w:tbl>
    <w:p w:rsidR="00F22814" w:rsidRPr="00B21D9F" w:rsidRDefault="00F22814" w:rsidP="009067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F22814" w:rsidRPr="00B21D9F" w:rsidSect="00B21D9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B61A2"/>
    <w:multiLevelType w:val="hybridMultilevel"/>
    <w:tmpl w:val="AF5CCBEE"/>
    <w:lvl w:ilvl="0" w:tplc="105CE5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2181F61"/>
    <w:multiLevelType w:val="hybridMultilevel"/>
    <w:tmpl w:val="EA684A26"/>
    <w:lvl w:ilvl="0" w:tplc="DEB2F6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F3C"/>
    <w:rsid w:val="000457B8"/>
    <w:rsid w:val="00046375"/>
    <w:rsid w:val="000622CC"/>
    <w:rsid w:val="0007333C"/>
    <w:rsid w:val="00077288"/>
    <w:rsid w:val="000A53CD"/>
    <w:rsid w:val="000B71A9"/>
    <w:rsid w:val="000C5843"/>
    <w:rsid w:val="000D2FC8"/>
    <w:rsid w:val="001271D6"/>
    <w:rsid w:val="00131D8B"/>
    <w:rsid w:val="001438A6"/>
    <w:rsid w:val="00146C69"/>
    <w:rsid w:val="00152F3C"/>
    <w:rsid w:val="001773C0"/>
    <w:rsid w:val="00183AC1"/>
    <w:rsid w:val="001B6289"/>
    <w:rsid w:val="001C6E12"/>
    <w:rsid w:val="001F1882"/>
    <w:rsid w:val="001F5FB2"/>
    <w:rsid w:val="00205EAE"/>
    <w:rsid w:val="002113AD"/>
    <w:rsid w:val="0025313A"/>
    <w:rsid w:val="0027756A"/>
    <w:rsid w:val="002C24F0"/>
    <w:rsid w:val="00301845"/>
    <w:rsid w:val="00313715"/>
    <w:rsid w:val="00316424"/>
    <w:rsid w:val="00323D3E"/>
    <w:rsid w:val="00353A6F"/>
    <w:rsid w:val="00364099"/>
    <w:rsid w:val="00375004"/>
    <w:rsid w:val="00394AC4"/>
    <w:rsid w:val="003A26F1"/>
    <w:rsid w:val="003E102E"/>
    <w:rsid w:val="00453A54"/>
    <w:rsid w:val="00455150"/>
    <w:rsid w:val="004560CC"/>
    <w:rsid w:val="00472E80"/>
    <w:rsid w:val="004736F3"/>
    <w:rsid w:val="004761B0"/>
    <w:rsid w:val="004A308B"/>
    <w:rsid w:val="004C3561"/>
    <w:rsid w:val="004C3953"/>
    <w:rsid w:val="004F792B"/>
    <w:rsid w:val="00501F3C"/>
    <w:rsid w:val="00552217"/>
    <w:rsid w:val="00572D83"/>
    <w:rsid w:val="0058033F"/>
    <w:rsid w:val="00580DAD"/>
    <w:rsid w:val="005B2615"/>
    <w:rsid w:val="005E14D5"/>
    <w:rsid w:val="00625D31"/>
    <w:rsid w:val="006455AE"/>
    <w:rsid w:val="006771B5"/>
    <w:rsid w:val="00681751"/>
    <w:rsid w:val="00727035"/>
    <w:rsid w:val="007540EB"/>
    <w:rsid w:val="00770925"/>
    <w:rsid w:val="00781798"/>
    <w:rsid w:val="00795001"/>
    <w:rsid w:val="007B16E7"/>
    <w:rsid w:val="007B7330"/>
    <w:rsid w:val="007E0A09"/>
    <w:rsid w:val="007E58A7"/>
    <w:rsid w:val="007E5C5C"/>
    <w:rsid w:val="007E7327"/>
    <w:rsid w:val="007F0C8D"/>
    <w:rsid w:val="00805334"/>
    <w:rsid w:val="00812217"/>
    <w:rsid w:val="0081599E"/>
    <w:rsid w:val="008202D9"/>
    <w:rsid w:val="008210A2"/>
    <w:rsid w:val="00827AA4"/>
    <w:rsid w:val="008436EA"/>
    <w:rsid w:val="00850BCC"/>
    <w:rsid w:val="0086414C"/>
    <w:rsid w:val="00881585"/>
    <w:rsid w:val="008B5DB2"/>
    <w:rsid w:val="008B70D4"/>
    <w:rsid w:val="008C0FC4"/>
    <w:rsid w:val="008D0F23"/>
    <w:rsid w:val="008F7DB4"/>
    <w:rsid w:val="00902CA0"/>
    <w:rsid w:val="00906798"/>
    <w:rsid w:val="00921E51"/>
    <w:rsid w:val="009379DD"/>
    <w:rsid w:val="009937E6"/>
    <w:rsid w:val="009B04BD"/>
    <w:rsid w:val="009C56AE"/>
    <w:rsid w:val="009D60E4"/>
    <w:rsid w:val="00A136F1"/>
    <w:rsid w:val="00A14308"/>
    <w:rsid w:val="00A255BA"/>
    <w:rsid w:val="00A30811"/>
    <w:rsid w:val="00A5536F"/>
    <w:rsid w:val="00A672F3"/>
    <w:rsid w:val="00A76817"/>
    <w:rsid w:val="00AA6615"/>
    <w:rsid w:val="00AB59DD"/>
    <w:rsid w:val="00AB609A"/>
    <w:rsid w:val="00AD08FC"/>
    <w:rsid w:val="00AD41CC"/>
    <w:rsid w:val="00AE5AD0"/>
    <w:rsid w:val="00B21D9F"/>
    <w:rsid w:val="00B50CFA"/>
    <w:rsid w:val="00B61AFC"/>
    <w:rsid w:val="00B66938"/>
    <w:rsid w:val="00B75E86"/>
    <w:rsid w:val="00B85D74"/>
    <w:rsid w:val="00B86266"/>
    <w:rsid w:val="00BA0632"/>
    <w:rsid w:val="00BD68EA"/>
    <w:rsid w:val="00C359AC"/>
    <w:rsid w:val="00C43499"/>
    <w:rsid w:val="00C50042"/>
    <w:rsid w:val="00C915E8"/>
    <w:rsid w:val="00CC1488"/>
    <w:rsid w:val="00D406BF"/>
    <w:rsid w:val="00D4583E"/>
    <w:rsid w:val="00D54FEA"/>
    <w:rsid w:val="00D722FB"/>
    <w:rsid w:val="00D91218"/>
    <w:rsid w:val="00DB617C"/>
    <w:rsid w:val="00E36948"/>
    <w:rsid w:val="00E5459F"/>
    <w:rsid w:val="00E56980"/>
    <w:rsid w:val="00E8194A"/>
    <w:rsid w:val="00EA49AE"/>
    <w:rsid w:val="00ED4147"/>
    <w:rsid w:val="00EE0E6F"/>
    <w:rsid w:val="00F0540D"/>
    <w:rsid w:val="00F05FE7"/>
    <w:rsid w:val="00F13065"/>
    <w:rsid w:val="00F22814"/>
    <w:rsid w:val="00F350A8"/>
    <w:rsid w:val="00F62152"/>
    <w:rsid w:val="00F67EAF"/>
    <w:rsid w:val="00F86F4A"/>
    <w:rsid w:val="00FA2F03"/>
    <w:rsid w:val="00FD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228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228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1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oleObject" Target="embeddings/oleObject7.bin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9.bin"/><Relationship Id="rId28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Bioditor</dc:creator>
  <cp:lastModifiedBy>Bioditor</cp:lastModifiedBy>
  <cp:revision>16</cp:revision>
  <dcterms:created xsi:type="dcterms:W3CDTF">2025-10-13T16:44:00Z</dcterms:created>
  <dcterms:modified xsi:type="dcterms:W3CDTF">2025-11-09T09:13:00Z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